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286C9B">
        <w:rPr>
          <w:b/>
          <w:sz w:val="20"/>
          <w:szCs w:val="20"/>
        </w:rPr>
        <w:t>Аммосова 8</w:t>
      </w:r>
      <w:r w:rsidR="00994E73">
        <w:rPr>
          <w:b/>
          <w:sz w:val="20"/>
          <w:szCs w:val="20"/>
        </w:rPr>
        <w:t xml:space="preserve"> 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94E73" w:rsidRDefault="00286C9B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кровли балконов кв. 37,40                                                         - 22 400 руб.</w:t>
      </w:r>
    </w:p>
    <w:p w:rsidR="00286C9B" w:rsidRDefault="00286C9B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швов кв. 6,26,30    </w:t>
      </w:r>
      <w:r>
        <w:rPr>
          <w:rFonts w:ascii="Times New Roman" w:hAnsi="Times New Roman"/>
          <w:sz w:val="18"/>
          <w:szCs w:val="18"/>
          <w:lang w:val="en-US"/>
        </w:rPr>
        <w:t>L</w:t>
      </w:r>
      <w:r>
        <w:rPr>
          <w:rFonts w:ascii="Times New Roman" w:hAnsi="Times New Roman"/>
          <w:sz w:val="18"/>
          <w:szCs w:val="18"/>
        </w:rPr>
        <w:t xml:space="preserve"> - 49,5 м.                                                     - 26 730 руб.</w:t>
      </w:r>
    </w:p>
    <w:p w:rsidR="00286C9B" w:rsidRDefault="00286C9B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балконного экрана  кв. 37,40                                                     - 22 400 руб.</w:t>
      </w:r>
    </w:p>
    <w:p w:rsidR="00286C9B" w:rsidRDefault="00286C9B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кровли кв. 38,39  </w:t>
      </w:r>
      <w:r>
        <w:rPr>
          <w:rFonts w:ascii="Times New Roman" w:hAnsi="Times New Roman"/>
          <w:sz w:val="18"/>
          <w:szCs w:val="18"/>
          <w:lang w:val="en-US"/>
        </w:rPr>
        <w:t>S</w:t>
      </w:r>
      <w:r>
        <w:rPr>
          <w:rFonts w:ascii="Times New Roman" w:hAnsi="Times New Roman"/>
          <w:sz w:val="18"/>
          <w:szCs w:val="18"/>
        </w:rPr>
        <w:t xml:space="preserve"> – 71 м</w:t>
      </w:r>
      <w:proofErr w:type="gramStart"/>
      <w:r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- 35 500 руб.</w:t>
      </w:r>
    </w:p>
    <w:p w:rsidR="00286C9B" w:rsidRDefault="00286C9B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Установка металлический двери в </w:t>
      </w:r>
      <w:proofErr w:type="gramStart"/>
      <w:r>
        <w:rPr>
          <w:rFonts w:ascii="Times New Roman" w:hAnsi="Times New Roman"/>
          <w:sz w:val="18"/>
          <w:szCs w:val="18"/>
        </w:rPr>
        <w:t>м</w:t>
      </w:r>
      <w:proofErr w:type="gramEnd"/>
      <w:r>
        <w:rPr>
          <w:rFonts w:ascii="Times New Roman" w:hAnsi="Times New Roman"/>
          <w:sz w:val="18"/>
          <w:szCs w:val="18"/>
        </w:rPr>
        <w:t>/камеру                                        - 18 500 руб.</w:t>
      </w:r>
    </w:p>
    <w:p w:rsidR="00286C9B" w:rsidRDefault="00286C9B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входа</w:t>
      </w:r>
      <w:r w:rsidR="00CF71F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-  21 951 р.</w:t>
      </w:r>
    </w:p>
    <w:p w:rsidR="005D5963" w:rsidRDefault="005D5963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Замена створки дверей лифта                                                                 -  4 043 р.</w:t>
      </w:r>
    </w:p>
    <w:p w:rsidR="00AD0FF4" w:rsidRDefault="00AD0FF4" w:rsidP="00AD0FF4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 инженерных сетей за год:</w:t>
      </w:r>
    </w:p>
    <w:p w:rsidR="00AD0FF4" w:rsidRDefault="00AD0FF4" w:rsidP="00AD0FF4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-  </w:t>
      </w:r>
      <w:r>
        <w:rPr>
          <w:rFonts w:ascii="Times New Roman" w:hAnsi="Times New Roman"/>
          <w:sz w:val="18"/>
          <w:szCs w:val="18"/>
        </w:rPr>
        <w:t xml:space="preserve">18 102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р.</w:t>
      </w:r>
    </w:p>
    <w:p w:rsidR="009C4DCD" w:rsidRPr="009C4DCD" w:rsidRDefault="00AD0FF4" w:rsidP="005D5963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E6069C">
        <w:rPr>
          <w:rFonts w:ascii="Times New Roman" w:hAnsi="Times New Roman"/>
          <w:sz w:val="18"/>
          <w:szCs w:val="18"/>
        </w:rPr>
        <w:t xml:space="preserve">     </w:t>
      </w: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82424F" w:rsidP="003F73B6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528C2" w:rsidRDefault="00F528C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528C2" w:rsidRDefault="00F528C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528C2" w:rsidRDefault="00F528C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528C2" w:rsidRDefault="00F528C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528C2" w:rsidRDefault="00F528C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528C2" w:rsidRDefault="00F528C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528C2" w:rsidRDefault="00F528C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528C2" w:rsidRPr="009C4DCD" w:rsidRDefault="00F528C2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579E"/>
    <w:rsid w:val="00196B59"/>
    <w:rsid w:val="001A5B75"/>
    <w:rsid w:val="001B3362"/>
    <w:rsid w:val="001D76D5"/>
    <w:rsid w:val="001E00B6"/>
    <w:rsid w:val="00204652"/>
    <w:rsid w:val="00212AFC"/>
    <w:rsid w:val="00262BDF"/>
    <w:rsid w:val="00286C9B"/>
    <w:rsid w:val="00295C39"/>
    <w:rsid w:val="002A477A"/>
    <w:rsid w:val="002B0107"/>
    <w:rsid w:val="002E7F2B"/>
    <w:rsid w:val="003D5B28"/>
    <w:rsid w:val="003E133F"/>
    <w:rsid w:val="003F052C"/>
    <w:rsid w:val="003F73B6"/>
    <w:rsid w:val="004225FD"/>
    <w:rsid w:val="00450469"/>
    <w:rsid w:val="00450DF9"/>
    <w:rsid w:val="0045167D"/>
    <w:rsid w:val="0045727C"/>
    <w:rsid w:val="00482025"/>
    <w:rsid w:val="00483ECD"/>
    <w:rsid w:val="004B0331"/>
    <w:rsid w:val="004D19FE"/>
    <w:rsid w:val="004F2F0E"/>
    <w:rsid w:val="00506859"/>
    <w:rsid w:val="00550143"/>
    <w:rsid w:val="00555079"/>
    <w:rsid w:val="00594C58"/>
    <w:rsid w:val="005A0D33"/>
    <w:rsid w:val="005A362D"/>
    <w:rsid w:val="005B4F44"/>
    <w:rsid w:val="005C315E"/>
    <w:rsid w:val="005C6247"/>
    <w:rsid w:val="005D5963"/>
    <w:rsid w:val="005E3E9D"/>
    <w:rsid w:val="005F373D"/>
    <w:rsid w:val="005F687E"/>
    <w:rsid w:val="00650143"/>
    <w:rsid w:val="006535C8"/>
    <w:rsid w:val="00671809"/>
    <w:rsid w:val="006C7361"/>
    <w:rsid w:val="006D1CE7"/>
    <w:rsid w:val="006D2ABE"/>
    <w:rsid w:val="006D32A1"/>
    <w:rsid w:val="006D32A9"/>
    <w:rsid w:val="006E11BF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0FF4"/>
    <w:rsid w:val="00AE11F8"/>
    <w:rsid w:val="00AF076E"/>
    <w:rsid w:val="00AF34FC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F71F0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235F"/>
    <w:rsid w:val="00E6069C"/>
    <w:rsid w:val="00E91F86"/>
    <w:rsid w:val="00EA3088"/>
    <w:rsid w:val="00ED4BA7"/>
    <w:rsid w:val="00ED5F06"/>
    <w:rsid w:val="00EF7E67"/>
    <w:rsid w:val="00F13105"/>
    <w:rsid w:val="00F2444A"/>
    <w:rsid w:val="00F37E9C"/>
    <w:rsid w:val="00F5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11</cp:revision>
  <cp:lastPrinted>2015-03-12T10:52:00Z</cp:lastPrinted>
  <dcterms:created xsi:type="dcterms:W3CDTF">2015-01-06T01:02:00Z</dcterms:created>
  <dcterms:modified xsi:type="dcterms:W3CDTF">2015-03-12T10:52:00Z</dcterms:modified>
</cp:coreProperties>
</file>